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1020F50" w14:textId="0D70D3DB" w:rsidR="002628DD" w:rsidRPr="00A13CB0" w:rsidRDefault="000D6AA9" w:rsidP="00C95635">
      <w:pPr>
        <w:shd w:val="clear" w:color="auto" w:fill="FFFFFF"/>
        <w:rPr>
          <w:rFonts w:ascii="Times New Roman" w:hAnsi="Times New Roman" w:cs="Times New Roman"/>
          <w:b/>
          <w:sz w:val="22"/>
          <w:szCs w:val="22"/>
        </w:rPr>
      </w:pPr>
      <w:r>
        <w:fldChar w:fldCharType="begin"/>
      </w:r>
      <w:r>
        <w:instrText xml:space="preserve"> HYPERLINK "http://mcbweb.unix.fas.harvard.edu/poster-printer/" </w:instrText>
      </w:r>
      <w:r>
        <w:fldChar w:fldCharType="separate"/>
      </w:r>
      <w:r w:rsidR="002628DD" w:rsidRPr="00A13CB0">
        <w:rPr>
          <w:rStyle w:val="Hyperlink"/>
          <w:rFonts w:ascii="Times New Roman" w:hAnsi="Times New Roman" w:cs="Times New Roman"/>
          <w:b/>
          <w:sz w:val="22"/>
          <w:szCs w:val="22"/>
        </w:rPr>
        <w:t>MCB Graphic Design Facility</w:t>
      </w:r>
      <w:r>
        <w:rPr>
          <w:rStyle w:val="Hyperlink"/>
          <w:rFonts w:ascii="Times New Roman" w:hAnsi="Times New Roman" w:cs="Times New Roman"/>
          <w:b/>
          <w:sz w:val="22"/>
          <w:szCs w:val="22"/>
        </w:rPr>
        <w:fldChar w:fldCharType="end"/>
      </w:r>
      <w:r w:rsidR="002628DD" w:rsidRPr="00A13CB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71261CE" w14:textId="77777777" w:rsidR="002628DD" w:rsidRDefault="002628DD" w:rsidP="002628DD">
      <w:pPr>
        <w:rPr>
          <w:rFonts w:ascii="Times New Roman" w:hAnsi="Times New Roman" w:cs="Times New Roman"/>
          <w:b/>
          <w:color w:val="415665" w:themeColor="accent4" w:themeShade="80"/>
          <w:sz w:val="22"/>
          <w:szCs w:val="22"/>
        </w:rPr>
      </w:pPr>
    </w:p>
    <w:p w14:paraId="073EEB57" w14:textId="79ECBBD4" w:rsidR="002628DD" w:rsidRDefault="002628DD" w:rsidP="002628DD">
      <w:pPr>
        <w:rPr>
          <w:rFonts w:ascii="Times New Roman" w:hAnsi="Times New Roman" w:cs="Times New Roman"/>
          <w:sz w:val="22"/>
          <w:szCs w:val="22"/>
        </w:rPr>
      </w:pPr>
      <w:r w:rsidRPr="00A13CB0">
        <w:rPr>
          <w:rFonts w:ascii="Times New Roman" w:hAnsi="Times New Roman" w:cs="Times New Roman"/>
          <w:b/>
          <w:sz w:val="22"/>
          <w:szCs w:val="22"/>
        </w:rPr>
        <w:t>URL:</w:t>
      </w:r>
      <w:r w:rsidRPr="00A13CB0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8B17AB" w:rsidRPr="007F059A">
          <w:rPr>
            <w:rStyle w:val="Hyperlink"/>
            <w:rFonts w:ascii="Times New Roman" w:hAnsi="Times New Roman" w:cs="Times New Roman"/>
            <w:sz w:val="22"/>
            <w:szCs w:val="22"/>
          </w:rPr>
          <w:t>http://mcbweb.unix.fas.harvard.edu/poster-printer/</w:t>
        </w:r>
      </w:hyperlink>
    </w:p>
    <w:p w14:paraId="13D7115F" w14:textId="77777777" w:rsidR="002628DD" w:rsidRPr="00A13CB0" w:rsidRDefault="002628DD" w:rsidP="002628DD">
      <w:pPr>
        <w:rPr>
          <w:rFonts w:ascii="Times New Roman" w:hAnsi="Times New Roman" w:cs="Times New Roman"/>
          <w:sz w:val="22"/>
          <w:szCs w:val="22"/>
        </w:rPr>
      </w:pPr>
      <w:r w:rsidRPr="00A13CB0">
        <w:rPr>
          <w:rFonts w:ascii="Times New Roman" w:hAnsi="Times New Roman" w:cs="Times New Roman"/>
          <w:b/>
          <w:sz w:val="22"/>
          <w:szCs w:val="22"/>
        </w:rPr>
        <w:t xml:space="preserve">Director of Scientific Graphics: </w:t>
      </w:r>
      <w:r w:rsidRPr="00A13CB0">
        <w:rPr>
          <w:rFonts w:ascii="Times New Roman" w:hAnsi="Times New Roman" w:cs="Times New Roman"/>
          <w:sz w:val="22"/>
          <w:szCs w:val="22"/>
        </w:rPr>
        <w:t>Renate Hel</w:t>
      </w:r>
      <w:r w:rsidR="00092E55" w:rsidRPr="00A13CB0">
        <w:rPr>
          <w:rFonts w:ascii="Times New Roman" w:hAnsi="Times New Roman" w:cs="Times New Roman"/>
          <w:sz w:val="22"/>
          <w:szCs w:val="22"/>
        </w:rPr>
        <w:t>l</w:t>
      </w:r>
      <w:r w:rsidRPr="00A13CB0">
        <w:rPr>
          <w:rFonts w:ascii="Times New Roman" w:hAnsi="Times New Roman" w:cs="Times New Roman"/>
          <w:sz w:val="22"/>
          <w:szCs w:val="22"/>
        </w:rPr>
        <w:t>miss</w:t>
      </w:r>
    </w:p>
    <w:p w14:paraId="3CC215CB" w14:textId="77777777" w:rsidR="002628DD" w:rsidRPr="00A13CB0" w:rsidRDefault="002628DD" w:rsidP="002628DD">
      <w:pPr>
        <w:rPr>
          <w:rFonts w:ascii="Times New Roman" w:hAnsi="Times New Roman" w:cs="Times New Roman"/>
          <w:b/>
          <w:sz w:val="22"/>
          <w:szCs w:val="22"/>
        </w:rPr>
      </w:pPr>
    </w:p>
    <w:p w14:paraId="7CCAF3FE" w14:textId="77777777" w:rsidR="002628DD" w:rsidRPr="00A13CB0" w:rsidRDefault="002628DD" w:rsidP="002628DD">
      <w:pPr>
        <w:rPr>
          <w:rFonts w:ascii="Times New Roman" w:hAnsi="Times New Roman" w:cs="Times New Roman"/>
          <w:sz w:val="22"/>
          <w:szCs w:val="22"/>
        </w:rPr>
      </w:pPr>
      <w:r w:rsidRPr="00A13CB0">
        <w:rPr>
          <w:rFonts w:ascii="Times New Roman" w:hAnsi="Times New Roman" w:cs="Times New Roman"/>
          <w:b/>
          <w:sz w:val="22"/>
          <w:szCs w:val="22"/>
        </w:rPr>
        <w:t>Description:</w:t>
      </w:r>
      <w:r w:rsidRPr="00A13CB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FF6305" w14:textId="77777777" w:rsidR="002628DD" w:rsidRDefault="002628DD" w:rsidP="002628DD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A13CB0">
        <w:rPr>
          <w:rFonts w:ascii="Times New Roman" w:hAnsi="Times New Roman" w:cs="Times New Roman"/>
          <w:sz w:val="22"/>
          <w:szCs w:val="22"/>
        </w:rPr>
        <w:t>The Molecular and Cellular Biology Department’s Graphic Design Facility offers graphic design support and training as well as printing services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0866127" w14:textId="77777777" w:rsidR="00D25913" w:rsidRDefault="00D25913"/>
    <w:sectPr w:rsidR="00D25913" w:rsidSect="00A13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2A776" w14:textId="77777777" w:rsidR="00525B41" w:rsidRDefault="00525B41" w:rsidP="00A13CB0">
      <w:r>
        <w:separator/>
      </w:r>
    </w:p>
  </w:endnote>
  <w:endnote w:type="continuationSeparator" w:id="0">
    <w:p w14:paraId="20BFD3C6" w14:textId="77777777" w:rsidR="00525B41" w:rsidRDefault="00525B41" w:rsidP="00A1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75DE" w14:textId="77777777" w:rsidR="008B17AB" w:rsidRDefault="008B17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7BBC1" w14:textId="2719E0F9" w:rsidR="00A13CB0" w:rsidRDefault="00A13CB0">
    <w:pPr>
      <w:pStyle w:val="Footer"/>
      <w:rPr>
        <w:sz w:val="20"/>
        <w:szCs w:val="20"/>
      </w:rPr>
    </w:pPr>
    <w:r>
      <w:rPr>
        <w:sz w:val="20"/>
        <w:szCs w:val="20"/>
      </w:rPr>
      <w:t>Research Development, Research Administration Services</w:t>
    </w:r>
  </w:p>
  <w:p w14:paraId="6AE75DAA" w14:textId="7C433533" w:rsidR="000E46A9" w:rsidRPr="00A13CB0" w:rsidRDefault="00A13CB0">
    <w:pPr>
      <w:pStyle w:val="Footer"/>
      <w:rPr>
        <w:sz w:val="20"/>
        <w:szCs w:val="20"/>
      </w:rPr>
    </w:pPr>
    <w:r>
      <w:rPr>
        <w:b/>
        <w:sz w:val="20"/>
        <w:szCs w:val="20"/>
      </w:rPr>
      <w:t>Questions?</w:t>
    </w:r>
    <w:r w:rsidR="000E46A9">
      <w:rPr>
        <w:sz w:val="20"/>
        <w:szCs w:val="20"/>
      </w:rPr>
      <w:t xml:space="preserve"> </w:t>
    </w:r>
    <w:r w:rsidR="008B17AB">
      <w:rPr>
        <w:sz w:val="20"/>
        <w:szCs w:val="20"/>
      </w:rPr>
      <w:t xml:space="preserve">Erin Hale, </w:t>
    </w:r>
    <w:hyperlink r:id="rId1" w:history="1">
      <w:r w:rsidR="008B17AB">
        <w:rPr>
          <w:rStyle w:val="Hyperlink"/>
          <w:sz w:val="20"/>
        </w:rPr>
        <w:t>erin_hale@fas.harvard.edu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7AE5A" w14:textId="77777777" w:rsidR="008B17AB" w:rsidRDefault="008B17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B3A33" w14:textId="77777777" w:rsidR="00525B41" w:rsidRDefault="00525B41" w:rsidP="00A13CB0">
      <w:r>
        <w:separator/>
      </w:r>
    </w:p>
  </w:footnote>
  <w:footnote w:type="continuationSeparator" w:id="0">
    <w:p w14:paraId="54006EA7" w14:textId="77777777" w:rsidR="00525B41" w:rsidRDefault="00525B41" w:rsidP="00A13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93BB8" w14:textId="77777777" w:rsidR="008B17AB" w:rsidRDefault="008B17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928"/>
      <w:gridCol w:w="1152"/>
    </w:tblGrid>
    <w:tr w:rsidR="00A13CB0" w14:paraId="43770DE8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AF5A2959D09CD946825BCD80BA9ADDD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1A8CA2B3" w14:textId="14C93E1A" w:rsidR="00A13CB0" w:rsidRDefault="000E46A9">
              <w:pPr>
                <w:pStyle w:val="Header"/>
                <w:jc w:val="right"/>
              </w:pPr>
              <w:r>
                <w:t>Facilities and Resources</w:t>
              </w:r>
            </w:p>
          </w:sdtContent>
        </w:sdt>
        <w:sdt>
          <w:sdtPr>
            <w:rPr>
              <w:b/>
              <w:bCs/>
              <w:sz w:val="20"/>
              <w:szCs w:val="20"/>
            </w:rPr>
            <w:alias w:val="Title"/>
            <w:id w:val="78735415"/>
            <w:placeholder>
              <w:docPart w:val="467C258AA0D6E54DA73EA23BE0BB4385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204A7B68" w14:textId="3CAE7E9E" w:rsidR="00A13CB0" w:rsidRDefault="00A13CB0" w:rsidP="000E46A9">
              <w:pPr>
                <w:pStyle w:val="Header"/>
                <w:jc w:val="right"/>
                <w:rPr>
                  <w:b/>
                  <w:bCs/>
                </w:rPr>
              </w:pPr>
              <w:r w:rsidRPr="00A13CB0">
                <w:rPr>
                  <w:b/>
                  <w:bCs/>
                  <w:sz w:val="20"/>
                  <w:szCs w:val="20"/>
                </w:rPr>
                <w:t xml:space="preserve">Last Updated: </w:t>
              </w:r>
              <w:r w:rsidR="00291DE9">
                <w:rPr>
                  <w:b/>
                  <w:bCs/>
                  <w:sz w:val="20"/>
                  <w:szCs w:val="20"/>
                </w:rPr>
                <w:t>0</w:t>
              </w:r>
              <w:r w:rsidR="000E46A9">
                <w:rPr>
                  <w:b/>
                  <w:bCs/>
                  <w:sz w:val="20"/>
                  <w:szCs w:val="20"/>
                </w:rPr>
                <w:t>2/</w:t>
              </w:r>
              <w:r w:rsidR="00291DE9">
                <w:rPr>
                  <w:b/>
                  <w:bCs/>
                  <w:sz w:val="20"/>
                  <w:szCs w:val="20"/>
                </w:rPr>
                <w:t>02/</w:t>
              </w:r>
              <w:r w:rsidR="000E46A9">
                <w:rPr>
                  <w:b/>
                  <w:bCs/>
                  <w:sz w:val="20"/>
                  <w:szCs w:val="20"/>
                </w:rPr>
                <w:t>18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646CF81B" w14:textId="77777777" w:rsidR="00A13CB0" w:rsidRDefault="00A13CB0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D6AA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F48A118" w14:textId="77777777" w:rsidR="00A13CB0" w:rsidRDefault="00A13C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9B06B" w14:textId="77777777" w:rsidR="008B17AB" w:rsidRDefault="008B17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DD"/>
    <w:rsid w:val="0003175C"/>
    <w:rsid w:val="00092E55"/>
    <w:rsid w:val="000D6AA9"/>
    <w:rsid w:val="000E46A9"/>
    <w:rsid w:val="00187462"/>
    <w:rsid w:val="002628DD"/>
    <w:rsid w:val="00291DE9"/>
    <w:rsid w:val="00525B41"/>
    <w:rsid w:val="007138D4"/>
    <w:rsid w:val="008B17AB"/>
    <w:rsid w:val="008F6BA9"/>
    <w:rsid w:val="00A13CB0"/>
    <w:rsid w:val="00BF45DE"/>
    <w:rsid w:val="00C721C3"/>
    <w:rsid w:val="00C95635"/>
    <w:rsid w:val="00D2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DEA19"/>
  <w14:defaultImageDpi w14:val="300"/>
  <w15:docId w15:val="{F4A8F033-7B7D-4059-9489-39E0BC13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8DD"/>
    <w:rPr>
      <w:color w:val="67AAB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21C3"/>
    <w:rPr>
      <w:color w:val="B1B5A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C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CB0"/>
  </w:style>
  <w:style w:type="paragraph" w:styleId="Footer">
    <w:name w:val="footer"/>
    <w:basedOn w:val="Normal"/>
    <w:link w:val="FooterChar"/>
    <w:uiPriority w:val="99"/>
    <w:unhideWhenUsed/>
    <w:rsid w:val="00A13C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CB0"/>
  </w:style>
  <w:style w:type="table" w:styleId="TableGrid">
    <w:name w:val="Table Grid"/>
    <w:basedOn w:val="TableNormal"/>
    <w:uiPriority w:val="1"/>
    <w:rsid w:val="00A13CB0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cbweb.unix.fas.harvard.edu/poster-printe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in_hale@fas.harvar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5A2959D09CD946825BCD80BA9AD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298B2-4914-3E45-B81A-083762414879}"/>
      </w:docPartPr>
      <w:docPartBody>
        <w:p w:rsidR="00030988" w:rsidRDefault="00C47A4B" w:rsidP="00C47A4B">
          <w:pPr>
            <w:pStyle w:val="AF5A2959D09CD946825BCD80BA9ADDDB"/>
          </w:pPr>
          <w:r>
            <w:t>[Type the company name]</w:t>
          </w:r>
        </w:p>
      </w:docPartBody>
    </w:docPart>
    <w:docPart>
      <w:docPartPr>
        <w:name w:val="467C258AA0D6E54DA73EA23BE0BB4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DD930-0B73-F441-AA14-73E5041769E5}"/>
      </w:docPartPr>
      <w:docPartBody>
        <w:p w:rsidR="00030988" w:rsidRDefault="00C47A4B" w:rsidP="00C47A4B">
          <w:pPr>
            <w:pStyle w:val="467C258AA0D6E54DA73EA23BE0BB4385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4B"/>
    <w:rsid w:val="00030988"/>
    <w:rsid w:val="002B09CC"/>
    <w:rsid w:val="00C4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5A2959D09CD946825BCD80BA9ADDDB">
    <w:name w:val="AF5A2959D09CD946825BCD80BA9ADDDB"/>
    <w:rsid w:val="00C47A4B"/>
  </w:style>
  <w:style w:type="paragraph" w:customStyle="1" w:styleId="467C258AA0D6E54DA73EA23BE0BB4385">
    <w:name w:val="467C258AA0D6E54DA73EA23BE0BB4385"/>
    <w:rsid w:val="00C47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B01F83-F80F-4C07-BFF8-2D8E9B7B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Updated: 3/5/14</vt:lpstr>
    </vt:vector>
  </TitlesOfParts>
  <Company>Facilities and Resources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Updated: 02/02/18</dc:title>
  <dc:subject/>
  <dc:creator>McDermott-Murphy, Caitlin Elizabeth</dc:creator>
  <cp:keywords/>
  <dc:description/>
  <cp:lastModifiedBy>Harding, Kristen Elizabeth</cp:lastModifiedBy>
  <cp:revision>6</cp:revision>
  <dcterms:created xsi:type="dcterms:W3CDTF">2018-01-30T19:16:00Z</dcterms:created>
  <dcterms:modified xsi:type="dcterms:W3CDTF">2018-04-03T20:10:00Z</dcterms:modified>
</cp:coreProperties>
</file>